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B80" w:rsidRPr="00E345B5" w:rsidRDefault="00184B80" w:rsidP="00184B8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ANEXO II</w:t>
      </w:r>
    </w:p>
    <w:tbl>
      <w:tblPr>
        <w:tblW w:w="0" w:type="auto"/>
        <w:tblInd w:w="15" w:type="dxa"/>
        <w:tblCellMar>
          <w:left w:w="10" w:type="dxa"/>
          <w:right w:w="10" w:type="dxa"/>
        </w:tblCellMar>
        <w:tblLook w:val="04A0" w:firstRow="1" w:lastRow="0" w:firstColumn="1" w:lastColumn="0" w:noHBand="0" w:noVBand="1"/>
      </w:tblPr>
      <w:tblGrid>
        <w:gridCol w:w="1630"/>
        <w:gridCol w:w="7981"/>
      </w:tblGrid>
      <w:tr w:rsidR="00184B80" w:rsidRPr="00E345B5" w:rsidTr="00611B0D">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184B80" w:rsidRPr="00184B80" w:rsidRDefault="00184B80" w:rsidP="00184B80">
            <w:pPr>
              <w:spacing w:after="0" w:line="240" w:lineRule="auto"/>
              <w:jc w:val="center"/>
              <w:rPr>
                <w:rFonts w:ascii="Calibri" w:eastAsia="Calibri" w:hAnsi="Calibri" w:cs="Calibri"/>
                <w:color w:val="000000" w:themeColor="text1"/>
                <w:sz w:val="2"/>
              </w:rPr>
            </w:pPr>
          </w:p>
          <w:p w:rsidR="00184B80" w:rsidRPr="00E345B5" w:rsidRDefault="00AA0E38" w:rsidP="00611B0D">
            <w:pPr>
              <w:spacing w:after="240"/>
              <w:jc w:val="center"/>
              <w:rPr>
                <w:rFonts w:ascii="Calibri" w:eastAsia="Calibri" w:hAnsi="Calibri" w:cs="Calibri"/>
                <w:color w:val="000000" w:themeColor="text1"/>
              </w:rPr>
            </w:pPr>
            <w:r w:rsidRPr="00E345B5">
              <w:rPr>
                <w:noProof/>
                <w:color w:val="000000" w:themeColor="text1"/>
              </w:rPr>
              <w:object w:dxaOrig="1440" w:dyaOrig="652" w14:anchorId="387E3FC9">
                <v:rect id="_x0000_i1025" alt="" style="width:1in;height:33.2pt;mso-width-percent:0;mso-height-percent:0;mso-width-percent:0;mso-height-percent:0" o:ole="" o:preferrelative="t" stroked="f">
                  <v:imagedata r:id="rId4" o:title=""/>
                </v:rect>
                <o:OLEObject Type="Embed" ProgID="StaticMetafile" ShapeID="_x0000_i1025" DrawAspect="Content" ObjectID="_1631520935" r:id="rId5"/>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184B80" w:rsidRPr="00E345B5" w:rsidRDefault="00184B80" w:rsidP="00611B0D">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184B80" w:rsidRPr="00E345B5" w:rsidRDefault="00184B80" w:rsidP="00611B0D">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184B80" w:rsidRPr="00E345B5" w:rsidRDefault="00184B80" w:rsidP="00611B0D">
            <w:pPr>
              <w:spacing w:after="0" w:line="240" w:lineRule="auto"/>
              <w:jc w:val="center"/>
              <w:rPr>
                <w:rFonts w:ascii="Calibri" w:eastAsia="Calibri" w:hAnsi="Calibri" w:cs="Calibri"/>
                <w:b/>
                <w:color w:val="000000" w:themeColor="text1"/>
                <w:sz w:val="24"/>
              </w:rPr>
            </w:pPr>
          </w:p>
          <w:p w:rsidR="00184B80" w:rsidRPr="00E345B5" w:rsidRDefault="00184B80" w:rsidP="00611B0D">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Pr>
                <w:rFonts w:ascii="Calibri" w:eastAsia="Calibri" w:hAnsi="Calibri" w:cs="Calibri"/>
                <w:b/>
                <w:color w:val="000000" w:themeColor="text1"/>
                <w:spacing w:val="-1"/>
                <w:sz w:val="24"/>
              </w:rPr>
              <w:t>704</w:t>
            </w:r>
            <w:r w:rsidRPr="00E345B5">
              <w:rPr>
                <w:rFonts w:ascii="Calibri" w:eastAsia="Calibri" w:hAnsi="Calibri" w:cs="Calibri"/>
                <w:b/>
                <w:color w:val="000000" w:themeColor="text1"/>
                <w:spacing w:val="-1"/>
                <w:sz w:val="24"/>
              </w:rPr>
              <w:t>/2019</w:t>
            </w:r>
          </w:p>
          <w:p w:rsidR="00184B80" w:rsidRPr="00E345B5" w:rsidRDefault="00184B80" w:rsidP="00611B0D">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DECLARAÇÃO PARA CONCORRER ÀS VAGAS RESERVADAS ÀS PESSOAS COM DEFICIÊNCIA</w:t>
            </w:r>
          </w:p>
        </w:tc>
      </w:tr>
    </w:tbl>
    <w:p w:rsidR="00184B80" w:rsidRPr="00E345B5" w:rsidRDefault="00184B80" w:rsidP="00184B80">
      <w:pPr>
        <w:spacing w:before="120" w:after="0" w:line="240" w:lineRule="auto"/>
        <w:jc w:val="both"/>
        <w:rPr>
          <w:rFonts w:ascii="Calibri" w:eastAsia="Calibri" w:hAnsi="Calibri" w:cs="Calibri"/>
          <w:color w:val="000000" w:themeColor="text1"/>
          <w:sz w:val="24"/>
        </w:rPr>
      </w:pPr>
    </w:p>
    <w:p w:rsidR="00184B80" w:rsidRPr="00E345B5" w:rsidRDefault="00184B80" w:rsidP="00184B80">
      <w:pPr>
        <w:spacing w:before="120" w:after="120" w:line="264"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À Comissão Organizadora do Processo Seletivo regido pelo </w:t>
      </w: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Pr>
          <w:rFonts w:ascii="Calibri" w:eastAsia="Calibri" w:hAnsi="Calibri" w:cs="Calibri"/>
          <w:b/>
          <w:color w:val="000000" w:themeColor="text1"/>
          <w:spacing w:val="-1"/>
          <w:sz w:val="24"/>
        </w:rPr>
        <w:t>704</w:t>
      </w:r>
      <w:r w:rsidRPr="00E345B5">
        <w:rPr>
          <w:rFonts w:ascii="Calibri" w:eastAsia="Calibri" w:hAnsi="Calibri" w:cs="Calibri"/>
          <w:b/>
          <w:color w:val="000000" w:themeColor="text1"/>
          <w:spacing w:val="-1"/>
          <w:sz w:val="24"/>
        </w:rPr>
        <w:t xml:space="preserve">/2019 </w:t>
      </w:r>
      <w:r w:rsidRPr="00E345B5">
        <w:rPr>
          <w:rFonts w:ascii="Calibri" w:eastAsia="Calibri" w:hAnsi="Calibri" w:cs="Calibri"/>
          <w:color w:val="000000" w:themeColor="text1"/>
          <w:sz w:val="24"/>
        </w:rPr>
        <w:t xml:space="preserve">para 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 xml:space="preserve">, do </w:t>
      </w:r>
      <w:proofErr w:type="spellStart"/>
      <w:r w:rsidRPr="00E345B5">
        <w:rPr>
          <w:rFonts w:ascii="Calibri" w:eastAsia="Calibri" w:hAnsi="Calibri" w:cs="Calibri"/>
          <w:color w:val="000000" w:themeColor="text1"/>
          <w:sz w:val="24"/>
        </w:rPr>
        <w:t>Câmpus</w:t>
      </w:r>
      <w:proofErr w:type="spellEnd"/>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Bragança Paulista</w:t>
      </w:r>
      <w:r w:rsidRPr="00E345B5">
        <w:rPr>
          <w:rFonts w:ascii="Calibri" w:eastAsia="Calibri" w:hAnsi="Calibri" w:cs="Calibri"/>
          <w:color w:val="000000" w:themeColor="text1"/>
          <w:sz w:val="24"/>
        </w:rPr>
        <w:t>, do Instituto Federal de Educação, Ciência e Tecnologia de São Paulo.</w:t>
      </w:r>
    </w:p>
    <w:p w:rsidR="00184B80" w:rsidRPr="00E345B5" w:rsidRDefault="00184B80" w:rsidP="00184B80">
      <w:pPr>
        <w:spacing w:before="120" w:after="120" w:line="264" w:lineRule="auto"/>
        <w:jc w:val="both"/>
        <w:rPr>
          <w:rFonts w:ascii="Calibri" w:eastAsia="Calibri" w:hAnsi="Calibri" w:cs="Calibri"/>
          <w:color w:val="000000" w:themeColor="text1"/>
          <w:sz w:val="24"/>
        </w:rPr>
      </w:pPr>
    </w:p>
    <w:tbl>
      <w:tblPr>
        <w:tblW w:w="0" w:type="auto"/>
        <w:tblInd w:w="100" w:type="dxa"/>
        <w:tblCellMar>
          <w:left w:w="10" w:type="dxa"/>
          <w:right w:w="10" w:type="dxa"/>
        </w:tblCellMar>
        <w:tblLook w:val="04A0" w:firstRow="1" w:lastRow="0" w:firstColumn="1" w:lastColumn="0" w:noHBand="0" w:noVBand="1"/>
      </w:tblPr>
      <w:tblGrid>
        <w:gridCol w:w="4751"/>
        <w:gridCol w:w="4640"/>
      </w:tblGrid>
      <w:tr w:rsidR="00184B80" w:rsidRPr="00E345B5" w:rsidTr="00611B0D">
        <w:tc>
          <w:tcPr>
            <w:tcW w:w="9391"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84B80" w:rsidRPr="00E345B5" w:rsidRDefault="00184B80" w:rsidP="00611B0D">
            <w:pPr>
              <w:spacing w:after="0"/>
              <w:rPr>
                <w:rFonts w:ascii="Calibri" w:eastAsia="Calibri" w:hAnsi="Calibri" w:cs="Calibri"/>
                <w:color w:val="000000" w:themeColor="text1"/>
              </w:rPr>
            </w:pPr>
            <w:r w:rsidRPr="00E345B5">
              <w:rPr>
                <w:rFonts w:ascii="Calibri" w:eastAsia="Calibri" w:hAnsi="Calibri" w:cs="Calibri"/>
                <w:color w:val="000000" w:themeColor="text1"/>
                <w:sz w:val="24"/>
              </w:rPr>
              <w:t>Nome do Candidato:</w:t>
            </w:r>
          </w:p>
        </w:tc>
      </w:tr>
      <w:tr w:rsidR="00184B80" w:rsidRPr="00E345B5" w:rsidTr="00611B0D">
        <w:tc>
          <w:tcPr>
            <w:tcW w:w="4751" w:type="dxa"/>
            <w:tcBorders>
              <w:top w:val="single" w:sz="0"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84B80" w:rsidRPr="00E345B5" w:rsidRDefault="00184B80" w:rsidP="00611B0D">
            <w:pPr>
              <w:spacing w:after="0"/>
              <w:rPr>
                <w:rFonts w:ascii="Calibri" w:eastAsia="Calibri" w:hAnsi="Calibri" w:cs="Calibri"/>
                <w:color w:val="000000" w:themeColor="text1"/>
              </w:rPr>
            </w:pPr>
            <w:r w:rsidRPr="00E345B5">
              <w:rPr>
                <w:rFonts w:ascii="Calibri" w:eastAsia="Calibri" w:hAnsi="Calibri" w:cs="Calibri"/>
                <w:color w:val="000000" w:themeColor="text1"/>
                <w:sz w:val="24"/>
              </w:rPr>
              <w:t>CPF:</w:t>
            </w:r>
          </w:p>
        </w:tc>
        <w:tc>
          <w:tcPr>
            <w:tcW w:w="4640" w:type="dxa"/>
            <w:tcBorders>
              <w:top w:val="single" w:sz="0" w:space="0" w:color="000000"/>
              <w:left w:val="single" w:sz="0" w:space="0" w:color="000000"/>
              <w:bottom w:val="single" w:sz="8" w:space="0" w:color="000000"/>
              <w:right w:val="single" w:sz="8" w:space="0" w:color="000000"/>
            </w:tcBorders>
            <w:shd w:val="clear" w:color="000000" w:fill="FFFFFF"/>
            <w:tcMar>
              <w:left w:w="100" w:type="dxa"/>
              <w:right w:w="100" w:type="dxa"/>
            </w:tcMar>
          </w:tcPr>
          <w:p w:rsidR="00184B80" w:rsidRPr="00E345B5" w:rsidRDefault="00184B80" w:rsidP="00611B0D">
            <w:pPr>
              <w:spacing w:after="0"/>
              <w:rPr>
                <w:rFonts w:ascii="Calibri" w:eastAsia="Calibri" w:hAnsi="Calibri" w:cs="Calibri"/>
                <w:color w:val="000000" w:themeColor="text1"/>
              </w:rPr>
            </w:pPr>
            <w:r w:rsidRPr="00E345B5">
              <w:rPr>
                <w:rFonts w:ascii="Calibri" w:eastAsia="Calibri" w:hAnsi="Calibri" w:cs="Calibri"/>
                <w:color w:val="000000" w:themeColor="text1"/>
                <w:sz w:val="24"/>
              </w:rPr>
              <w:t>RG:</w:t>
            </w:r>
          </w:p>
        </w:tc>
      </w:tr>
      <w:tr w:rsidR="00184B80" w:rsidRPr="00E345B5" w:rsidTr="00611B0D">
        <w:tc>
          <w:tcPr>
            <w:tcW w:w="4751" w:type="dxa"/>
            <w:tcBorders>
              <w:top w:val="single" w:sz="0"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84B80" w:rsidRPr="00E345B5" w:rsidRDefault="00184B80" w:rsidP="00611B0D">
            <w:pPr>
              <w:spacing w:after="0"/>
              <w:rPr>
                <w:rFonts w:ascii="Calibri" w:eastAsia="Calibri" w:hAnsi="Calibri" w:cs="Calibri"/>
                <w:color w:val="000000" w:themeColor="text1"/>
              </w:rPr>
            </w:pPr>
            <w:r w:rsidRPr="00E345B5">
              <w:rPr>
                <w:rFonts w:ascii="Calibri" w:eastAsia="Calibri" w:hAnsi="Calibri" w:cs="Calibri"/>
                <w:color w:val="000000" w:themeColor="text1"/>
                <w:sz w:val="24"/>
              </w:rPr>
              <w:t>E-mail:</w:t>
            </w:r>
          </w:p>
        </w:tc>
        <w:tc>
          <w:tcPr>
            <w:tcW w:w="4640" w:type="dxa"/>
            <w:tcBorders>
              <w:top w:val="single" w:sz="0" w:space="0" w:color="000000"/>
              <w:left w:val="single" w:sz="0" w:space="0" w:color="000000"/>
              <w:bottom w:val="single" w:sz="8" w:space="0" w:color="000000"/>
              <w:right w:val="single" w:sz="8" w:space="0" w:color="000000"/>
            </w:tcBorders>
            <w:shd w:val="clear" w:color="000000" w:fill="FFFFFF"/>
            <w:tcMar>
              <w:left w:w="100" w:type="dxa"/>
              <w:right w:w="100" w:type="dxa"/>
            </w:tcMar>
          </w:tcPr>
          <w:p w:rsidR="00184B80" w:rsidRPr="00E345B5" w:rsidRDefault="00184B80" w:rsidP="00611B0D">
            <w:pPr>
              <w:spacing w:after="0"/>
              <w:rPr>
                <w:rFonts w:ascii="Calibri" w:eastAsia="Calibri" w:hAnsi="Calibri" w:cs="Calibri"/>
                <w:color w:val="000000" w:themeColor="text1"/>
              </w:rPr>
            </w:pPr>
            <w:r w:rsidRPr="00E345B5">
              <w:rPr>
                <w:rFonts w:ascii="Calibri" w:eastAsia="Calibri" w:hAnsi="Calibri" w:cs="Calibri"/>
                <w:color w:val="000000" w:themeColor="text1"/>
                <w:sz w:val="24"/>
              </w:rPr>
              <w:t>Telefone:</w:t>
            </w:r>
          </w:p>
        </w:tc>
      </w:tr>
    </w:tbl>
    <w:p w:rsidR="00184B80" w:rsidRPr="00E345B5" w:rsidRDefault="00184B80" w:rsidP="00184B80">
      <w:pPr>
        <w:spacing w:before="120" w:after="120" w:line="264" w:lineRule="auto"/>
        <w:jc w:val="both"/>
        <w:rPr>
          <w:rFonts w:ascii="Calibri" w:eastAsia="Calibri" w:hAnsi="Calibri" w:cs="Calibri"/>
          <w:color w:val="000000" w:themeColor="text1"/>
          <w:sz w:val="24"/>
        </w:rPr>
      </w:pPr>
    </w:p>
    <w:p w:rsidR="00184B80" w:rsidRPr="00E345B5" w:rsidRDefault="00184B80" w:rsidP="00184B80">
      <w:pPr>
        <w:spacing w:before="60" w:after="60" w:line="24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184B80" w:rsidRPr="00E345B5" w:rsidRDefault="00184B80" w:rsidP="00184B80">
      <w:pPr>
        <w:spacing w:before="60" w:after="60" w:line="24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Observações: em anexo entrego envelope lacrado contendo laudo médico (o laudo deverá ser original e legível, atestar a espécie e o grau ou nível da deficiência, com CID, conter o nome do médico especialista, a assinatura e CRM. Caso contrário, o laudo pode não ser considerado válido).</w:t>
      </w:r>
    </w:p>
    <w:p w:rsidR="00184B80" w:rsidRPr="00E345B5" w:rsidRDefault="00184B80" w:rsidP="00184B80">
      <w:pPr>
        <w:spacing w:after="0" w:line="240" w:lineRule="auto"/>
        <w:jc w:val="right"/>
        <w:rPr>
          <w:rFonts w:ascii="Calibri" w:eastAsia="Calibri" w:hAnsi="Calibri" w:cs="Calibri"/>
          <w:color w:val="000000" w:themeColor="text1"/>
          <w:sz w:val="24"/>
        </w:rPr>
      </w:pPr>
    </w:p>
    <w:p w:rsidR="00184B80" w:rsidRPr="00E345B5" w:rsidRDefault="00184B80" w:rsidP="00184B80">
      <w:pPr>
        <w:spacing w:after="0" w:line="240" w:lineRule="auto"/>
        <w:jc w:val="right"/>
        <w:rPr>
          <w:rFonts w:ascii="Calibri" w:eastAsia="Calibri" w:hAnsi="Calibri" w:cs="Calibri"/>
          <w:color w:val="000000" w:themeColor="text1"/>
          <w:sz w:val="24"/>
        </w:rPr>
      </w:pPr>
    </w:p>
    <w:p w:rsidR="00184B80" w:rsidRPr="00E345B5" w:rsidRDefault="00184B80" w:rsidP="00184B80">
      <w:pPr>
        <w:spacing w:after="0" w:line="240" w:lineRule="auto"/>
        <w:jc w:val="right"/>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Bragança Paulista, _____ de </w:t>
      </w:r>
      <w:r w:rsidR="00AA0E38">
        <w:rPr>
          <w:rFonts w:ascii="Calibri" w:eastAsia="Calibri" w:hAnsi="Calibri" w:cs="Calibri"/>
          <w:color w:val="000000" w:themeColor="text1"/>
          <w:sz w:val="24"/>
        </w:rPr>
        <w:t>outubro</w:t>
      </w:r>
      <w:bookmarkStart w:id="0" w:name="_GoBack"/>
      <w:bookmarkEnd w:id="0"/>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de</w:t>
      </w:r>
      <w:proofErr w:type="spellEnd"/>
      <w:r w:rsidRPr="00E345B5">
        <w:rPr>
          <w:rFonts w:ascii="Calibri" w:eastAsia="Calibri" w:hAnsi="Calibri" w:cs="Calibri"/>
          <w:color w:val="000000" w:themeColor="text1"/>
          <w:sz w:val="24"/>
        </w:rPr>
        <w:t xml:space="preserve"> 2019.</w:t>
      </w:r>
    </w:p>
    <w:p w:rsidR="00184B80" w:rsidRPr="00E345B5" w:rsidRDefault="00184B80" w:rsidP="00184B80">
      <w:pPr>
        <w:spacing w:after="0" w:line="240" w:lineRule="auto"/>
        <w:rPr>
          <w:rFonts w:ascii="Calibri" w:eastAsia="Calibri" w:hAnsi="Calibri" w:cs="Calibri"/>
          <w:color w:val="000000" w:themeColor="text1"/>
          <w:sz w:val="24"/>
        </w:rPr>
      </w:pPr>
    </w:p>
    <w:p w:rsidR="00184B80" w:rsidRPr="00E345B5" w:rsidRDefault="00184B80" w:rsidP="00184B80">
      <w:pPr>
        <w:spacing w:after="0" w:line="240" w:lineRule="auto"/>
        <w:rPr>
          <w:rFonts w:ascii="Calibri" w:eastAsia="Calibri" w:hAnsi="Calibri" w:cs="Calibri"/>
          <w:color w:val="000000" w:themeColor="text1"/>
          <w:sz w:val="24"/>
        </w:rPr>
      </w:pPr>
    </w:p>
    <w:p w:rsidR="00184B80" w:rsidRPr="00E345B5" w:rsidRDefault="00184B80" w:rsidP="00184B80">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w:t>
      </w:r>
    </w:p>
    <w:p w:rsidR="00184B80" w:rsidRPr="00E345B5" w:rsidRDefault="00184B80" w:rsidP="00184B80">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ASSINATURA DO(A) CANDIDATO(A)</w:t>
      </w:r>
    </w:p>
    <w:p w:rsidR="00184B80" w:rsidRPr="00E345B5" w:rsidRDefault="00184B80" w:rsidP="00184B80">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 </w:t>
      </w:r>
    </w:p>
    <w:p w:rsidR="00184B80" w:rsidRPr="00E345B5" w:rsidRDefault="00184B80" w:rsidP="00184B80">
      <w:pPr>
        <w:rPr>
          <w:rFonts w:ascii="Calibri" w:eastAsia="Calibri" w:hAnsi="Calibri" w:cs="Calibri"/>
          <w:color w:val="000000" w:themeColor="text1"/>
          <w:sz w:val="24"/>
        </w:rPr>
      </w:pPr>
    </w:p>
    <w:p w:rsidR="00E309B6" w:rsidRDefault="00AA0E38"/>
    <w:sectPr w:rsidR="00E309B6" w:rsidSect="00184B80">
      <w:pgSz w:w="11900" w:h="1684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0"/>
    <w:rsid w:val="00086C72"/>
    <w:rsid w:val="000B0A8F"/>
    <w:rsid w:val="00184B80"/>
    <w:rsid w:val="00307B95"/>
    <w:rsid w:val="003C28CE"/>
    <w:rsid w:val="003C34BA"/>
    <w:rsid w:val="00440C03"/>
    <w:rsid w:val="005B57B6"/>
    <w:rsid w:val="009906A5"/>
    <w:rsid w:val="009E1C80"/>
    <w:rsid w:val="00A57894"/>
    <w:rsid w:val="00AA0E38"/>
    <w:rsid w:val="00CF5C31"/>
    <w:rsid w:val="00FC7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CB0F5F"/>
  <w14:defaultImageDpi w14:val="32767"/>
  <w15:chartTrackingRefBased/>
  <w15:docId w15:val="{4A1E7210-432B-2243-8E34-92F18AAA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B80"/>
    <w:pPr>
      <w:spacing w:after="160" w:line="259" w:lineRule="auto"/>
    </w:pPr>
    <w:rPr>
      <w:rFonts w:eastAsiaTheme="minorEastAsia"/>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1419</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dcterms:created xsi:type="dcterms:W3CDTF">2019-10-02T14:15:00Z</dcterms:created>
  <dcterms:modified xsi:type="dcterms:W3CDTF">2019-10-02T14:29:00Z</dcterms:modified>
</cp:coreProperties>
</file>